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26612B" w:rsidRPr="0026612B" w:rsidRDefault="0026612B" w:rsidP="0026612B">
      <w:pPr>
        <w:widowControl/>
        <w:jc w:val="right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Приложение №1</w:t>
      </w:r>
    </w:p>
    <w:p w:rsidR="0026612B" w:rsidRPr="0026612B" w:rsidRDefault="0026612B" w:rsidP="0026612B">
      <w:pPr>
        <w:widowControl/>
        <w:jc w:val="right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 Административному регламенту</w:t>
      </w:r>
    </w:p>
    <w:p w:rsidR="0026612B" w:rsidRPr="0026612B" w:rsidRDefault="0026612B" w:rsidP="0026612B">
      <w:pPr>
        <w:widowControl/>
        <w:jc w:val="right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по предоставлению</w:t>
      </w:r>
    </w:p>
    <w:p w:rsidR="0026612B" w:rsidRDefault="0026612B" w:rsidP="0026612B">
      <w:pPr>
        <w:widowControl/>
        <w:jc w:val="right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Муниципальной услуги</w:t>
      </w:r>
    </w:p>
    <w:p w:rsidR="0026612B" w:rsidRPr="0026612B" w:rsidRDefault="0026612B" w:rsidP="0026612B">
      <w:pPr>
        <w:widowControl/>
        <w:jc w:val="right"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26612B" w:rsidRPr="0026612B" w:rsidRDefault="0026612B" w:rsidP="0026612B">
      <w:pPr>
        <w:widowControl/>
        <w:jc w:val="center"/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  <w:t>Форма заявления о выдаче разр</w:t>
      </w:r>
      <w:r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  <w:t xml:space="preserve">ешения на право вырубки зеленых </w:t>
      </w:r>
      <w:r w:rsidRPr="0026612B"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  <w:t>насаждений</w:t>
      </w:r>
    </w:p>
    <w:p w:rsid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</w:p>
    <w:p w:rsidR="0026612B" w:rsidRPr="0026612B" w:rsidRDefault="0026612B" w:rsidP="0026612B">
      <w:pPr>
        <w:widowControl/>
        <w:jc w:val="both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Кому:</w:t>
      </w: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(наименование уполномоченного органа исполнительной власти</w:t>
      </w:r>
    </w:p>
    <w:p w:rsidR="0026612B" w:rsidRPr="0026612B" w:rsidRDefault="0026612B" w:rsidP="0026612B">
      <w:pPr>
        <w:widowControl/>
        <w:jc w:val="both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субъекта Российской Федерации или органа местного</w:t>
      </w:r>
    </w:p>
    <w:p w:rsidR="0026612B" w:rsidRPr="0026612B" w:rsidRDefault="0026612B" w:rsidP="0026612B">
      <w:pPr>
        <w:widowControl/>
        <w:jc w:val="both"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самоуправления)</w:t>
      </w:r>
    </w:p>
    <w:p w:rsid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Представителя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(Физическое лицо)</w:t>
      </w: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Наименование документа, удостоверяющего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личность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Серия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Номер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Дата выдачи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Кем выдан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Представителя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(Индивидуальный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предприниматель)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ОГРНИП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ИНН</w:t>
      </w:r>
    </w:p>
    <w:p w:rsid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Представителя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 xml:space="preserve">(Юридическое лицо) </w:t>
      </w: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Полное наименование организации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Организационно-правовая форма организации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ОГРН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ИНН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Наименование документа, удостоверяющего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личность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Серия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Номер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Дата выдачи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Кем выдан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lastRenderedPageBreak/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Заявителя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 xml:space="preserve">(Физическое лицо) </w:t>
      </w: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Наименование документа, удостоверяющего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личность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Серия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Номер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Дата выдачи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Кем выдан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Заявителя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(Индивидуальный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предприниматель)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ОГРНИП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ИНН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Наименование документа, удостоверяющего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личность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Серия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Номер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Дата выдачи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Кем выдан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>Данные Заявителя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-ItalicMT"/>
          <w:i/>
          <w:iCs/>
          <w:sz w:val="24"/>
          <w:szCs w:val="24"/>
          <w:lang w:eastAsia="en-US"/>
        </w:rPr>
        <w:t xml:space="preserve">(Юридическое лицо) </w:t>
      </w: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Полное наименование организации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Организационно-правовая форма организации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ОГРН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ИНН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Фамилия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Имя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Отчество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Наименование документа, удостоверяющего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личность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Серия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Номер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Дата выдачи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Кем выдан</w:t>
      </w:r>
    </w:p>
    <w:p w:rsidR="0026612B" w:rsidRP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Телефон</w:t>
      </w:r>
    </w:p>
    <w:p w:rsid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26612B">
        <w:rPr>
          <w:rFonts w:ascii="PT Astra Serif" w:eastAsia="Calibri" w:hAnsi="PT Astra Serif" w:cs="TimesNewRomanPSMT"/>
          <w:sz w:val="24"/>
          <w:szCs w:val="24"/>
          <w:lang w:eastAsia="en-US"/>
        </w:rPr>
        <w:t>Электронная почта</w:t>
      </w: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Pr="0026612B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26612B" w:rsidRPr="00E270A6" w:rsidRDefault="0026612B" w:rsidP="00E270A6">
      <w:pPr>
        <w:widowControl/>
        <w:jc w:val="center"/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  <w:t>ЗАЯВЛЕНИЕ</w:t>
      </w:r>
    </w:p>
    <w:p w:rsidR="0026612B" w:rsidRPr="00E270A6" w:rsidRDefault="0026612B" w:rsidP="00E270A6">
      <w:pPr>
        <w:widowControl/>
        <w:jc w:val="center"/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-BoldMT"/>
          <w:b/>
          <w:bCs/>
          <w:sz w:val="24"/>
          <w:szCs w:val="24"/>
          <w:lang w:eastAsia="en-US"/>
        </w:rPr>
        <w:t>о выдаче разрешения на право вырубки зеленых насаждений</w:t>
      </w:r>
    </w:p>
    <w:p w:rsidR="0026612B" w:rsidRPr="00E270A6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MT"/>
          <w:sz w:val="24"/>
          <w:szCs w:val="24"/>
          <w:lang w:eastAsia="en-US"/>
        </w:rPr>
        <w:t>Прошу выдать разрешение на право вырубки зеленых насаждений</w:t>
      </w:r>
    </w:p>
    <w:p w:rsidR="0026612B" w:rsidRPr="00E270A6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MT"/>
          <w:sz w:val="24"/>
          <w:szCs w:val="24"/>
          <w:lang w:eastAsia="en-US"/>
        </w:rPr>
        <w:t>____________________________________.</w:t>
      </w:r>
    </w:p>
    <w:p w:rsid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MT"/>
          <w:sz w:val="24"/>
          <w:szCs w:val="24"/>
          <w:lang w:eastAsia="en-US"/>
        </w:rPr>
        <w:t>Сведения о документах, в соответствии с кото</w:t>
      </w:r>
      <w:r w:rsidR="00E270A6">
        <w:rPr>
          <w:rFonts w:ascii="PT Astra Serif" w:eastAsia="Calibri" w:hAnsi="PT Astra Serif" w:cs="TimesNewRomanPSMT"/>
          <w:sz w:val="24"/>
          <w:szCs w:val="24"/>
          <w:lang w:eastAsia="en-US"/>
        </w:rPr>
        <w:t xml:space="preserve">рыми проводится вырубка зеленых </w:t>
      </w:r>
      <w:r w:rsidRPr="00E270A6">
        <w:rPr>
          <w:rFonts w:ascii="PT Astra Serif" w:eastAsia="Calibri" w:hAnsi="PT Astra Serif" w:cs="TimesNewRomanPSMT"/>
          <w:sz w:val="24"/>
          <w:szCs w:val="24"/>
          <w:lang w:eastAsia="en-US"/>
        </w:rPr>
        <w:t>насаждений:</w:t>
      </w: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P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26612B" w:rsidRDefault="0026612B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  <w:r w:rsidRPr="00E270A6">
        <w:rPr>
          <w:rFonts w:ascii="PT Astra Serif" w:eastAsia="Calibri" w:hAnsi="PT Astra Serif" w:cs="TimesNewRomanPSMT"/>
          <w:sz w:val="24"/>
          <w:szCs w:val="24"/>
          <w:lang w:eastAsia="en-US"/>
        </w:rPr>
        <w:t>Приложения:</w:t>
      </w: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tbl>
      <w:tblPr>
        <w:tblStyle w:val="af5"/>
        <w:tblW w:w="0" w:type="auto"/>
        <w:tblLook w:val="04A0"/>
      </w:tblPr>
      <w:tblGrid>
        <w:gridCol w:w="4787"/>
        <w:gridCol w:w="4787"/>
      </w:tblGrid>
      <w:tr w:rsidR="00E270A6" w:rsidTr="00E270A6">
        <w:tc>
          <w:tcPr>
            <w:tcW w:w="4787" w:type="dxa"/>
          </w:tcPr>
          <w:p w:rsidR="00171FDD" w:rsidRPr="00171FDD" w:rsidRDefault="00171FDD" w:rsidP="00171FDD">
            <w:pPr>
              <w:widowControl/>
              <w:jc w:val="center"/>
              <w:rPr>
                <w:rFonts w:ascii="PT Astra Serif" w:eastAsia="Calibri" w:hAnsi="PT Astra Serif" w:cs="TimesNewRomanPSMT"/>
                <w:sz w:val="24"/>
                <w:szCs w:val="24"/>
                <w:lang w:eastAsia="en-US"/>
              </w:rPr>
            </w:pPr>
            <w:r w:rsidRPr="00171FDD">
              <w:rPr>
                <w:rFonts w:ascii="PT Astra Serif" w:eastAsia="Calibri" w:hAnsi="PT Astra Serif" w:cs="TimesNewRomanPSMT"/>
                <w:sz w:val="24"/>
                <w:szCs w:val="24"/>
                <w:lang w:eastAsia="en-US"/>
              </w:rPr>
              <w:t>(Ф.И.О.)</w:t>
            </w:r>
          </w:p>
          <w:p w:rsidR="00E270A6" w:rsidRPr="00171FDD" w:rsidRDefault="00171FDD" w:rsidP="00171FDD">
            <w:pPr>
              <w:widowControl/>
              <w:jc w:val="center"/>
              <w:rPr>
                <w:rFonts w:ascii="PT Astra Serif" w:eastAsia="Calibri" w:hAnsi="PT Astra Serif" w:cs="TimesNewRomanPSMT"/>
                <w:sz w:val="24"/>
                <w:szCs w:val="24"/>
                <w:lang w:eastAsia="en-US"/>
              </w:rPr>
            </w:pPr>
            <w:r w:rsidRPr="00171FDD">
              <w:rPr>
                <w:rFonts w:ascii="PT Astra Serif" w:eastAsia="Calibri" w:hAnsi="PT Astra Serif" w:cs="TimesNewRomanPSMT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787" w:type="dxa"/>
          </w:tcPr>
          <w:p w:rsidR="00171FDD" w:rsidRPr="00171FDD" w:rsidRDefault="00171FDD" w:rsidP="00171FDD">
            <w:pPr>
              <w:widowControl/>
              <w:jc w:val="center"/>
              <w:rPr>
                <w:rFonts w:ascii="PT Astra Serif" w:eastAsia="Calibri" w:hAnsi="PT Astra Serif" w:cs="TimesNewRomanPS-BoldMT"/>
                <w:b/>
                <w:bCs/>
                <w:sz w:val="24"/>
                <w:szCs w:val="24"/>
                <w:lang w:eastAsia="en-US"/>
              </w:rPr>
            </w:pPr>
            <w:r w:rsidRPr="00171FDD">
              <w:rPr>
                <w:rFonts w:ascii="PT Astra Serif" w:eastAsia="Calibri" w:hAnsi="PT Astra Serif" w:cs="TimesNewRomanPS-BoldMT"/>
                <w:b/>
                <w:bCs/>
                <w:sz w:val="24"/>
                <w:szCs w:val="24"/>
                <w:lang w:eastAsia="en-US"/>
              </w:rPr>
              <w:t>Сведения об электронной подписи</w:t>
            </w:r>
          </w:p>
          <w:p w:rsidR="00E270A6" w:rsidRPr="00171FDD" w:rsidRDefault="00E270A6" w:rsidP="00171FDD">
            <w:pPr>
              <w:widowControl/>
              <w:jc w:val="center"/>
              <w:rPr>
                <w:rFonts w:ascii="PT Astra Serif" w:eastAsia="Calibri" w:hAnsi="PT Astra Serif" w:cs="TimesNewRomanPSMT"/>
                <w:sz w:val="24"/>
                <w:szCs w:val="24"/>
                <w:lang w:eastAsia="en-US"/>
              </w:rPr>
            </w:pPr>
          </w:p>
        </w:tc>
      </w:tr>
    </w:tbl>
    <w:p w:rsidR="00E270A6" w:rsidRPr="00E270A6" w:rsidRDefault="00E270A6" w:rsidP="0026612B">
      <w:pPr>
        <w:widowControl/>
        <w:rPr>
          <w:rFonts w:ascii="PT Astra Serif" w:eastAsia="Calibri" w:hAnsi="PT Astra Serif" w:cs="TimesNewRomanPSMT"/>
          <w:sz w:val="24"/>
          <w:szCs w:val="24"/>
          <w:lang w:eastAsia="en-US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71FDD" w:rsidRDefault="00171FDD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966CE9" w:rsidRPr="00966CE9" w:rsidRDefault="00966CE9" w:rsidP="00966CE9">
      <w:pPr>
        <w:pStyle w:val="a9"/>
        <w:kinsoku w:val="0"/>
        <w:overflowPunct w:val="0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582378" w:rsidRPr="004F56EF" w:rsidRDefault="00582378" w:rsidP="00582378">
      <w:pPr>
        <w:pStyle w:val="a9"/>
        <w:kinsoku w:val="0"/>
        <w:overflowPunct w:val="0"/>
        <w:spacing w:before="76"/>
        <w:ind w:left="0" w:right="125" w:firstLine="709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Приложение №1</w:t>
      </w:r>
    </w:p>
    <w:p w:rsidR="00582378" w:rsidRPr="004F56EF" w:rsidRDefault="00582378" w:rsidP="00582378">
      <w:pPr>
        <w:pStyle w:val="a9"/>
        <w:kinsoku w:val="0"/>
        <w:overflowPunct w:val="0"/>
        <w:spacing w:before="76"/>
        <w:ind w:left="0" w:right="125" w:firstLine="709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кАдминистративномурегламенту</w:t>
      </w:r>
    </w:p>
    <w:p w:rsidR="00582378" w:rsidRPr="00966CE9" w:rsidRDefault="00582378" w:rsidP="00582378">
      <w:pPr>
        <w:pStyle w:val="a9"/>
        <w:kinsoku w:val="0"/>
        <w:overflowPunct w:val="0"/>
        <w:spacing w:before="76"/>
        <w:ind w:left="0" w:right="125" w:firstLine="709"/>
        <w:contextualSpacing/>
        <w:jc w:val="right"/>
        <w:rPr>
          <w:rFonts w:ascii="PT Astra Serif" w:hAnsi="PT Astra Serif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попредоставлению</w:t>
      </w:r>
    </w:p>
    <w:p w:rsidR="004F56EF" w:rsidRDefault="00582378" w:rsidP="004F56EF">
      <w:pPr>
        <w:pStyle w:val="a9"/>
        <w:kinsoku w:val="0"/>
        <w:overflowPunct w:val="0"/>
        <w:ind w:left="0" w:right="196"/>
        <w:contextualSpacing/>
        <w:jc w:val="right"/>
        <w:rPr>
          <w:rFonts w:ascii="PT Astra Serif" w:hAnsi="PT Astra Serif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муниципальной</w:t>
      </w:r>
      <w:bookmarkStart w:id="0" w:name="_Toc88758301"/>
      <w:bookmarkStart w:id="1" w:name="_Toc104681581"/>
      <w:r w:rsidR="004F56EF">
        <w:rPr>
          <w:rFonts w:ascii="PT Astra Serif" w:hAnsi="PT Astra Serif"/>
          <w:sz w:val="24"/>
          <w:szCs w:val="24"/>
        </w:rPr>
        <w:t>услуги</w:t>
      </w:r>
    </w:p>
    <w:p w:rsidR="004F56EF" w:rsidRDefault="004F56EF" w:rsidP="004F56EF">
      <w:pPr>
        <w:pStyle w:val="a9"/>
        <w:kinsoku w:val="0"/>
        <w:overflowPunct w:val="0"/>
        <w:ind w:left="0" w:right="196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4F56EF">
      <w:pPr>
        <w:pStyle w:val="a9"/>
        <w:kinsoku w:val="0"/>
        <w:overflowPunct w:val="0"/>
        <w:ind w:left="0" w:right="196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4F56EF">
      <w:pPr>
        <w:pStyle w:val="a9"/>
        <w:kinsoku w:val="0"/>
        <w:overflowPunct w:val="0"/>
        <w:ind w:left="0" w:right="196"/>
        <w:contextualSpacing/>
        <w:jc w:val="right"/>
        <w:rPr>
          <w:rFonts w:ascii="PT Astra Serif" w:hAnsi="PT Astra Serif"/>
          <w:sz w:val="24"/>
          <w:szCs w:val="24"/>
        </w:rPr>
      </w:pPr>
    </w:p>
    <w:p w:rsidR="00582378" w:rsidRPr="004F56EF" w:rsidRDefault="00582378" w:rsidP="004F56EF">
      <w:pPr>
        <w:pStyle w:val="a9"/>
        <w:kinsoku w:val="0"/>
        <w:overflowPunct w:val="0"/>
        <w:ind w:left="0" w:right="196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56EF">
        <w:rPr>
          <w:rFonts w:ascii="PT Astra Serif" w:hAnsi="PT Astra Serif"/>
          <w:b/>
          <w:bCs/>
          <w:sz w:val="24"/>
          <w:szCs w:val="24"/>
        </w:rPr>
        <w:t xml:space="preserve">Форма </w:t>
      </w:r>
      <w:bookmarkEnd w:id="0"/>
      <w:r w:rsidRPr="004F56EF">
        <w:rPr>
          <w:rFonts w:ascii="PT Astra Serif" w:hAnsi="PT Astra Serif"/>
          <w:b/>
          <w:bCs/>
          <w:sz w:val="24"/>
          <w:szCs w:val="24"/>
        </w:rPr>
        <w:t>разрешения на право вырубки зеленых насаждений</w:t>
      </w:r>
      <w:bookmarkEnd w:id="1"/>
    </w:p>
    <w:p w:rsidR="00582378" w:rsidRPr="00582378" w:rsidRDefault="00582378" w:rsidP="00582378">
      <w:pPr>
        <w:jc w:val="center"/>
        <w:rPr>
          <w:rFonts w:ascii="PT Astra Serif" w:hAnsi="PT Astra Serif"/>
          <w:b/>
          <w:sz w:val="24"/>
          <w:szCs w:val="24"/>
        </w:rPr>
      </w:pPr>
      <w:bookmarkStart w:id="2" w:name="_Hlk51692325"/>
    </w:p>
    <w:p w:rsidR="00582378" w:rsidRPr="00582378" w:rsidRDefault="00582378" w:rsidP="004F56EF">
      <w:pPr>
        <w:contextualSpacing/>
        <w:jc w:val="right"/>
        <w:rPr>
          <w:rFonts w:ascii="PT Astra Serif" w:hAnsi="PT Astra Serif"/>
          <w:bCs/>
          <w:i/>
          <w:i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 xml:space="preserve">От: 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_______________________</w:t>
      </w:r>
    </w:p>
    <w:p w:rsidR="00582378" w:rsidRPr="00582378" w:rsidRDefault="00582378" w:rsidP="00582378">
      <w:pPr>
        <w:ind w:left="6096"/>
        <w:contextualSpacing/>
        <w:rPr>
          <w:rFonts w:ascii="PT Astra Serif" w:hAnsi="PT Astra Serif"/>
          <w:bCs/>
          <w:i/>
          <w:iCs/>
          <w:sz w:val="24"/>
          <w:szCs w:val="24"/>
        </w:rPr>
      </w:pPr>
      <w:r w:rsidRPr="00582378">
        <w:rPr>
          <w:rFonts w:ascii="PT Astra Serif" w:hAnsi="PT Astra Serif"/>
          <w:bCs/>
          <w:i/>
          <w:iCs/>
          <w:sz w:val="24"/>
          <w:szCs w:val="24"/>
        </w:rPr>
        <w:t>(наименование уполномоченного органа)</w:t>
      </w:r>
    </w:p>
    <w:p w:rsidR="00582378" w:rsidRPr="00582378" w:rsidRDefault="00582378" w:rsidP="00582378">
      <w:pPr>
        <w:ind w:left="6096"/>
        <w:contextualSpacing/>
        <w:rPr>
          <w:rFonts w:ascii="PT Astra Serif" w:hAnsi="PT Astra Serif"/>
          <w:bCs/>
          <w:sz w:val="24"/>
          <w:szCs w:val="24"/>
        </w:rPr>
      </w:pPr>
    </w:p>
    <w:tbl>
      <w:tblPr>
        <w:tblW w:w="9214" w:type="dxa"/>
        <w:tblLayout w:type="fixed"/>
        <w:tblLook w:val="0400"/>
      </w:tblPr>
      <w:tblGrid>
        <w:gridCol w:w="5954"/>
        <w:gridCol w:w="3260"/>
      </w:tblGrid>
      <w:tr w:rsidR="00582378" w:rsidRPr="00582378" w:rsidTr="00AF7BAC">
        <w:trPr>
          <w:trHeight w:val="586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4F56EF">
            <w:pPr>
              <w:ind w:firstLine="4707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______________________</w:t>
            </w:r>
          </w:p>
          <w:p w:rsidR="00582378" w:rsidRPr="00582378" w:rsidRDefault="00582378" w:rsidP="00AF7BAC">
            <w:pPr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(фамилия, имя, отчество - для граждан и ИП, или полное наименование </w:t>
            </w: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582378" w:rsidRPr="00582378" w:rsidTr="00AF7BAC">
        <w:trPr>
          <w:trHeight w:val="977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______________________</w:t>
            </w:r>
          </w:p>
          <w:p w:rsidR="00582378" w:rsidRPr="00582378" w:rsidRDefault="00582378" w:rsidP="00AF7B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(</w:t>
            </w: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почтовый индекс</w:t>
            </w:r>
          </w:p>
          <w:p w:rsidR="00582378" w:rsidRPr="00582378" w:rsidRDefault="00582378" w:rsidP="00AF7B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582378" w:rsidRPr="00582378" w:rsidRDefault="00582378" w:rsidP="00582378">
      <w:pPr>
        <w:jc w:val="center"/>
        <w:rPr>
          <w:rFonts w:ascii="PT Astra Serif" w:hAnsi="PT Astra Serif"/>
          <w:b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>РАЗРЕШЕНИЕ</w:t>
      </w:r>
    </w:p>
    <w:p w:rsidR="00582378" w:rsidRPr="00582378" w:rsidRDefault="00582378" w:rsidP="00582378">
      <w:pPr>
        <w:jc w:val="center"/>
        <w:rPr>
          <w:rFonts w:ascii="PT Astra Serif" w:hAnsi="PT Astra Serif"/>
          <w:b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582378" w:rsidRPr="00582378" w:rsidTr="00AF7B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582378" w:rsidRPr="00582378" w:rsidRDefault="00582378" w:rsidP="00AF7BAC">
            <w:pPr>
              <w:ind w:right="85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3119" w:type="dxa"/>
            <w:hideMark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582378" w:rsidRPr="00582378" w:rsidRDefault="00582378" w:rsidP="00AF7BAC">
            <w:pPr>
              <w:ind w:right="85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582378" w:rsidRPr="00582378" w:rsidTr="00AF7BAC">
        <w:tc>
          <w:tcPr>
            <w:tcW w:w="3119" w:type="dxa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55" w:type="dxa"/>
          </w:tcPr>
          <w:p w:rsidR="00582378" w:rsidRPr="00582378" w:rsidRDefault="00582378" w:rsidP="00AF7BAC">
            <w:pPr>
              <w:ind w:right="85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582378" w:rsidRPr="00582378" w:rsidRDefault="00582378" w:rsidP="00582378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 xml:space="preserve">По результатам рассмотрения запроса 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________________________</w:t>
      </w:r>
      <w:r w:rsidRPr="00582378">
        <w:rPr>
          <w:rFonts w:ascii="PT Astra Serif" w:hAnsi="PT Astra Serif"/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</w:t>
      </w:r>
      <w:r w:rsidRPr="00582378">
        <w:rPr>
          <w:rFonts w:ascii="PT Astra Serif" w:hAnsi="PT Astra Serif"/>
          <w:bCs/>
          <w:sz w:val="24"/>
          <w:szCs w:val="24"/>
        </w:rPr>
        <w:t xml:space="preserve"> на основании 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</w:t>
      </w:r>
      <w:r w:rsidRPr="00582378">
        <w:rPr>
          <w:rFonts w:ascii="PT Astra Serif" w:hAnsi="PT Astra Serif"/>
          <w:bCs/>
          <w:sz w:val="24"/>
          <w:szCs w:val="24"/>
        </w:rPr>
        <w:t xml:space="preserve">на земельном участкес кадастровым номером 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</w:t>
      </w:r>
      <w:r w:rsidRPr="00582378">
        <w:rPr>
          <w:rFonts w:ascii="PT Astra Serif" w:hAnsi="PT Astra Serif"/>
          <w:bCs/>
          <w:sz w:val="24"/>
          <w:szCs w:val="24"/>
        </w:rPr>
        <w:t xml:space="preserve"> на срок до</w:t>
      </w: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____________________</w:t>
      </w:r>
      <w:r w:rsidRPr="00582378">
        <w:rPr>
          <w:rFonts w:ascii="PT Astra Serif" w:hAnsi="PT Astra Serif"/>
          <w:bCs/>
          <w:sz w:val="24"/>
          <w:szCs w:val="24"/>
        </w:rPr>
        <w:t>.</w:t>
      </w:r>
    </w:p>
    <w:p w:rsidR="00582378" w:rsidRPr="00582378" w:rsidRDefault="00582378" w:rsidP="00582378">
      <w:pPr>
        <w:rPr>
          <w:rFonts w:ascii="PT Astra Serif" w:hAnsi="PT Astra Serif"/>
          <w:b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sz w:val="24"/>
          <w:szCs w:val="24"/>
        </w:rPr>
      </w:pPr>
      <w:bookmarkStart w:id="3" w:name="_Hlk55827197"/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________________________________________</w:t>
      </w:r>
    </w:p>
    <w:tbl>
      <w:tblPr>
        <w:tblW w:w="9606" w:type="dxa"/>
        <w:tblLook w:val="04A0"/>
      </w:tblPr>
      <w:tblGrid>
        <w:gridCol w:w="5098"/>
        <w:gridCol w:w="4508"/>
      </w:tblGrid>
      <w:tr w:rsidR="00582378" w:rsidRPr="00582378" w:rsidTr="00966CE9">
        <w:tc>
          <w:tcPr>
            <w:tcW w:w="5098" w:type="dxa"/>
            <w:tcBorders>
              <w:right w:val="single" w:sz="4" w:space="0" w:color="auto"/>
            </w:tcBorders>
          </w:tcPr>
          <w:bookmarkEnd w:id="3"/>
          <w:p w:rsidR="00582378" w:rsidRPr="00582378" w:rsidRDefault="00582378" w:rsidP="00AF7BAC">
            <w:pPr>
              <w:spacing w:after="160" w:line="259" w:lineRule="auto"/>
              <w:ind w:left="350" w:right="262"/>
              <w:jc w:val="center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Сведения об</w:t>
            </w:r>
          </w:p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электронной</w:t>
            </w:r>
          </w:p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подписи</w:t>
            </w:r>
          </w:p>
        </w:tc>
      </w:tr>
      <w:bookmarkEnd w:id="2"/>
    </w:tbl>
    <w:p w:rsidR="00582378" w:rsidRPr="00582378" w:rsidRDefault="00582378" w:rsidP="005823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</w:p>
    <w:p w:rsidR="004F56EF" w:rsidRDefault="004F56EF" w:rsidP="00582378">
      <w:pPr>
        <w:spacing w:after="160" w:line="259" w:lineRule="auto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4F56EF" w:rsidRDefault="004F56EF" w:rsidP="00582378">
      <w:pPr>
        <w:spacing w:after="160" w:line="259" w:lineRule="auto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4F56EF" w:rsidRDefault="004F56EF" w:rsidP="00582378">
      <w:pPr>
        <w:spacing w:after="160" w:line="259" w:lineRule="auto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4F56EF" w:rsidRDefault="004F56EF" w:rsidP="00582378">
      <w:pPr>
        <w:spacing w:after="160" w:line="259" w:lineRule="auto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4F56EF">
      <w:pPr>
        <w:jc w:val="right"/>
        <w:rPr>
          <w:rFonts w:ascii="PT Astra Serif" w:hAnsi="PT Astra Serif"/>
          <w:color w:val="000000"/>
          <w:sz w:val="24"/>
          <w:szCs w:val="24"/>
        </w:rPr>
      </w:pPr>
      <w:r w:rsidRPr="00582378">
        <w:rPr>
          <w:rFonts w:ascii="PT Astra Serif" w:hAnsi="PT Astra Serif"/>
          <w:color w:val="000000"/>
          <w:sz w:val="24"/>
          <w:szCs w:val="24"/>
        </w:rPr>
        <w:t>П</w:t>
      </w:r>
      <w:r w:rsidR="004F56EF">
        <w:rPr>
          <w:rFonts w:ascii="PT Astra Serif" w:hAnsi="PT Astra Serif"/>
          <w:color w:val="000000"/>
          <w:sz w:val="24"/>
          <w:szCs w:val="24"/>
        </w:rPr>
        <w:t>риложение</w:t>
      </w:r>
    </w:p>
    <w:p w:rsidR="004F56EF" w:rsidRDefault="004F56EF" w:rsidP="004F56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разрешению на право</w:t>
      </w:r>
    </w:p>
    <w:p w:rsidR="00582378" w:rsidRPr="00582378" w:rsidRDefault="00582378" w:rsidP="004F56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PT Astra Serif" w:hAnsi="PT Astra Serif"/>
          <w:color w:val="000000"/>
          <w:sz w:val="24"/>
          <w:szCs w:val="24"/>
        </w:rPr>
      </w:pPr>
      <w:r w:rsidRPr="00582378">
        <w:rPr>
          <w:rFonts w:ascii="PT Astra Serif" w:hAnsi="PT Astra Serif"/>
          <w:color w:val="000000"/>
          <w:sz w:val="24"/>
          <w:szCs w:val="24"/>
        </w:rPr>
        <w:t>вырубки зеленых насаждений</w:t>
      </w:r>
    </w:p>
    <w:p w:rsidR="00582378" w:rsidRPr="00582378" w:rsidRDefault="00582378" w:rsidP="004F56EF">
      <w:pPr>
        <w:jc w:val="right"/>
        <w:rPr>
          <w:rFonts w:ascii="PT Astra Serif" w:hAnsi="PT Astra Serif"/>
          <w:color w:val="000000"/>
          <w:sz w:val="24"/>
          <w:szCs w:val="24"/>
          <w:u w:val="single"/>
        </w:rPr>
      </w:pPr>
      <w:r w:rsidRPr="00582378">
        <w:rPr>
          <w:rFonts w:ascii="PT Astra Serif" w:hAnsi="PT Astra Serif"/>
          <w:color w:val="000000"/>
          <w:sz w:val="24"/>
          <w:szCs w:val="24"/>
        </w:rPr>
        <w:t>Регистрационный №: _______________</w:t>
      </w:r>
    </w:p>
    <w:p w:rsidR="00582378" w:rsidRPr="00582378" w:rsidRDefault="00582378" w:rsidP="00582378">
      <w:pPr>
        <w:ind w:left="5387"/>
        <w:jc w:val="right"/>
        <w:rPr>
          <w:rFonts w:ascii="PT Astra Serif" w:hAnsi="PT Astra Serif"/>
          <w:color w:val="000000"/>
          <w:sz w:val="24"/>
          <w:szCs w:val="24"/>
        </w:rPr>
      </w:pPr>
      <w:r w:rsidRPr="00582378">
        <w:rPr>
          <w:rFonts w:ascii="PT Astra Serif" w:hAnsi="PT Astra Serif"/>
          <w:color w:val="000000"/>
          <w:sz w:val="24"/>
          <w:szCs w:val="24"/>
        </w:rPr>
        <w:t>Дата: _______________</w:t>
      </w: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jc w:val="center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  <w:bookmarkStart w:id="4" w:name="_Toc104681582"/>
      <w:r w:rsidRPr="00582378">
        <w:rPr>
          <w:rFonts w:ascii="PT Astra Serif" w:hAnsi="PT Astra Serif"/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4"/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582378" w:rsidRPr="00582378" w:rsidTr="00AF7BAC">
        <w:tc>
          <w:tcPr>
            <w:tcW w:w="5098" w:type="dxa"/>
            <w:tcBorders>
              <w:right w:val="single" w:sz="4" w:space="0" w:color="auto"/>
            </w:tcBorders>
          </w:tcPr>
          <w:p w:rsidR="00582378" w:rsidRPr="00582378" w:rsidRDefault="00582378" w:rsidP="00AF7BAC">
            <w:pPr>
              <w:spacing w:after="160" w:line="259" w:lineRule="auto"/>
              <w:ind w:left="350" w:right="26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8" w:rsidRPr="00582378" w:rsidRDefault="00582378" w:rsidP="00AF7BAC">
            <w:pPr>
              <w:ind w:left="350" w:right="26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Сведения об</w:t>
            </w:r>
          </w:p>
          <w:p w:rsidR="00582378" w:rsidRPr="00582378" w:rsidRDefault="00582378" w:rsidP="00AF7BAC">
            <w:pPr>
              <w:ind w:left="350" w:right="26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электронной</w:t>
            </w:r>
          </w:p>
          <w:p w:rsidR="00582378" w:rsidRPr="00582378" w:rsidRDefault="00582378" w:rsidP="00AF7BAC">
            <w:pPr>
              <w:ind w:left="350" w:right="262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spacing w:after="160" w:line="259" w:lineRule="auto"/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spacing w:after="160" w:line="259" w:lineRule="auto"/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spacing w:after="160" w:line="259" w:lineRule="auto"/>
        <w:rPr>
          <w:rFonts w:ascii="PT Astra Serif" w:hAnsi="PT Astra Serif"/>
          <w:color w:val="000000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  <w:bookmarkStart w:id="5" w:name="_Toc88758303"/>
      <w:bookmarkStart w:id="6" w:name="_Toc53139387"/>
      <w:bookmarkStart w:id="7" w:name="_Toc53576932"/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4F56EF" w:rsidRDefault="004F56EF" w:rsidP="00582378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Приложение № 2</w:t>
      </w: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кАдминистративномурегламенту</w:t>
      </w: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-12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попредоставлению</w:t>
      </w:r>
    </w:p>
    <w:p w:rsidR="004F56EF" w:rsidRDefault="004F56EF" w:rsidP="004F56EF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  <w:bookmarkStart w:id="8" w:name="_Toc104681583"/>
      <w:r>
        <w:rPr>
          <w:rFonts w:ascii="PT Astra Serif" w:hAnsi="PT Astra Serif"/>
          <w:sz w:val="24"/>
          <w:szCs w:val="24"/>
        </w:rPr>
        <w:t>муниципальной услуги</w:t>
      </w:r>
    </w:p>
    <w:p w:rsidR="004F56EF" w:rsidRDefault="004F56EF" w:rsidP="004F56EF">
      <w:pPr>
        <w:spacing w:after="160"/>
        <w:contextualSpacing/>
        <w:jc w:val="right"/>
        <w:rPr>
          <w:rFonts w:ascii="PT Astra Serif" w:hAnsi="PT Astra Serif"/>
          <w:sz w:val="24"/>
          <w:szCs w:val="24"/>
        </w:rPr>
      </w:pPr>
    </w:p>
    <w:p w:rsidR="00582378" w:rsidRPr="004F56EF" w:rsidRDefault="00582378" w:rsidP="004F56EF">
      <w:pPr>
        <w:spacing w:after="16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56EF">
        <w:rPr>
          <w:rFonts w:ascii="PT Astra Serif" w:hAnsi="PT Astra Serif"/>
          <w:b/>
          <w:bCs/>
          <w:sz w:val="24"/>
          <w:szCs w:val="24"/>
        </w:rPr>
        <w:t xml:space="preserve">Форма решения </w:t>
      </w:r>
      <w:bookmarkStart w:id="9" w:name="_Hlk88216683"/>
      <w:r w:rsidRPr="004F56EF">
        <w:rPr>
          <w:rFonts w:ascii="PT Astra Serif" w:hAnsi="PT Astra Serif"/>
          <w:b/>
          <w:bCs/>
          <w:sz w:val="24"/>
          <w:szCs w:val="24"/>
        </w:rPr>
        <w:t>об отказе в приеме документов, необход</w:t>
      </w:r>
      <w:r w:rsidR="004F56EF" w:rsidRPr="004F56EF">
        <w:rPr>
          <w:rFonts w:ascii="PT Astra Serif" w:hAnsi="PT Astra Serif"/>
          <w:b/>
          <w:bCs/>
          <w:sz w:val="24"/>
          <w:szCs w:val="24"/>
        </w:rPr>
        <w:t xml:space="preserve">имых для предоставления услуги </w:t>
      </w:r>
      <w:r w:rsidRPr="004F56EF">
        <w:rPr>
          <w:rFonts w:ascii="PT Astra Serif" w:hAnsi="PT Astra Serif"/>
          <w:b/>
          <w:bCs/>
          <w:sz w:val="24"/>
          <w:szCs w:val="24"/>
        </w:rPr>
        <w:t xml:space="preserve"> об отказе в предоставлении услуги</w:t>
      </w:r>
      <w:bookmarkEnd w:id="5"/>
      <w:bookmarkEnd w:id="6"/>
      <w:bookmarkEnd w:id="7"/>
      <w:bookmarkEnd w:id="8"/>
      <w:bookmarkEnd w:id="9"/>
    </w:p>
    <w:tbl>
      <w:tblPr>
        <w:tblW w:w="9214" w:type="dxa"/>
        <w:tblLayout w:type="fixed"/>
        <w:tblLook w:val="0400"/>
      </w:tblPr>
      <w:tblGrid>
        <w:gridCol w:w="5954"/>
        <w:gridCol w:w="3260"/>
      </w:tblGrid>
      <w:tr w:rsidR="00582378" w:rsidRPr="00582378" w:rsidTr="00AF7BAC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ind w:firstLine="4707"/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______________________ (</w:t>
            </w: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фамилия, имя, отчество - для гражда</w:t>
            </w:r>
            <w:r w:rsidR="004F56EF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н и ИП или полное наименование </w:t>
            </w: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организации – для юридических лиц)</w:t>
            </w:r>
          </w:p>
        </w:tc>
      </w:tr>
      <w:tr w:rsidR="00582378" w:rsidRPr="00582378" w:rsidTr="00AF7BAC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82378" w:rsidRPr="00582378" w:rsidRDefault="00582378" w:rsidP="00AF7B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582378" w:rsidRPr="00582378" w:rsidRDefault="00582378" w:rsidP="00AF7B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582378" w:rsidRPr="00582378" w:rsidRDefault="00582378" w:rsidP="00AF7BAC">
            <w:pPr>
              <w:rPr>
                <w:rFonts w:ascii="PT Astra Serif" w:hAnsi="PT Astra Serif"/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582378" w:rsidRPr="00582378" w:rsidRDefault="004F56EF" w:rsidP="00582378">
      <w:pPr>
        <w:ind w:left="5103" w:firstLine="709"/>
        <w:contextualSpacing/>
        <w:rPr>
          <w:rFonts w:ascii="PT Astra Serif" w:hAnsi="PT Astra Serif"/>
          <w:bCs/>
          <w:i/>
          <w:i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От: </w:t>
      </w:r>
      <w:r w:rsidR="00582378" w:rsidRPr="00582378">
        <w:rPr>
          <w:rFonts w:ascii="PT Astra Serif" w:hAnsi="PT Astra Serif"/>
          <w:bCs/>
          <w:i/>
          <w:iCs/>
          <w:sz w:val="24"/>
          <w:szCs w:val="24"/>
        </w:rPr>
        <w:t>_________________</w:t>
      </w:r>
    </w:p>
    <w:p w:rsidR="00582378" w:rsidRPr="00582378" w:rsidRDefault="00582378" w:rsidP="00582378">
      <w:pPr>
        <w:ind w:left="5954"/>
        <w:contextualSpacing/>
        <w:rPr>
          <w:rFonts w:ascii="PT Astra Serif" w:hAnsi="PT Astra Serif"/>
          <w:bCs/>
          <w:vanish/>
          <w:sz w:val="24"/>
          <w:szCs w:val="24"/>
          <w:u w:val="single"/>
        </w:rPr>
      </w:pPr>
      <w:r w:rsidRPr="00582378">
        <w:rPr>
          <w:rFonts w:ascii="PT Astra Serif" w:hAnsi="PT Astra Serif"/>
          <w:bCs/>
          <w:i/>
          <w:iCs/>
          <w:sz w:val="24"/>
          <w:szCs w:val="24"/>
        </w:rPr>
        <w:t>(наименование уполномоченного органа)</w:t>
      </w:r>
    </w:p>
    <w:p w:rsidR="00582378" w:rsidRPr="00582378" w:rsidRDefault="00582378" w:rsidP="00582378">
      <w:pPr>
        <w:ind w:left="5387" w:firstLine="709"/>
        <w:contextualSpacing/>
        <w:rPr>
          <w:rFonts w:ascii="PT Astra Serif" w:hAnsi="PT Astra Serif"/>
          <w:bCs/>
          <w:i/>
          <w:iCs/>
          <w:sz w:val="24"/>
          <w:szCs w:val="24"/>
        </w:rPr>
      </w:pPr>
    </w:p>
    <w:p w:rsidR="00582378" w:rsidRPr="00582378" w:rsidRDefault="00582378" w:rsidP="00582378">
      <w:pPr>
        <w:contextualSpacing/>
        <w:jc w:val="center"/>
        <w:rPr>
          <w:rFonts w:ascii="PT Astra Serif" w:hAnsi="PT Astra Serif"/>
          <w:b/>
          <w:spacing w:val="2"/>
          <w:sz w:val="24"/>
          <w:szCs w:val="24"/>
          <w:shd w:val="clear" w:color="auto" w:fill="FFFFFF"/>
        </w:rPr>
      </w:pPr>
    </w:p>
    <w:p w:rsidR="00582378" w:rsidRPr="00582378" w:rsidRDefault="00582378" w:rsidP="00582378">
      <w:pPr>
        <w:contextualSpacing/>
        <w:jc w:val="center"/>
        <w:rPr>
          <w:rFonts w:ascii="PT Astra Serif" w:hAnsi="PT Astra Serif"/>
          <w:b/>
          <w:spacing w:val="2"/>
          <w:sz w:val="24"/>
          <w:szCs w:val="24"/>
          <w:shd w:val="clear" w:color="auto" w:fill="FFFFFF"/>
        </w:rPr>
      </w:pPr>
      <w:r w:rsidRPr="00582378">
        <w:rPr>
          <w:rFonts w:ascii="PT Astra Serif" w:hAnsi="PT Astra Serif"/>
          <w:b/>
          <w:spacing w:val="2"/>
          <w:sz w:val="24"/>
          <w:szCs w:val="24"/>
          <w:shd w:val="clear" w:color="auto" w:fill="FFFFFF"/>
        </w:rPr>
        <w:t>РЕШЕНИЕ</w:t>
      </w:r>
    </w:p>
    <w:p w:rsidR="00582378" w:rsidRPr="00582378" w:rsidRDefault="00582378" w:rsidP="0058237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582378">
        <w:rPr>
          <w:rFonts w:ascii="PT Astra Serif" w:hAnsi="PT Astra Serif"/>
          <w:b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</w:p>
    <w:p w:rsidR="00582378" w:rsidRPr="00582378" w:rsidRDefault="00582378" w:rsidP="00582378">
      <w:pPr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582378">
        <w:rPr>
          <w:rFonts w:ascii="PT Astra Serif" w:hAnsi="PT Astra Serif"/>
          <w:bCs/>
          <w:sz w:val="24"/>
          <w:szCs w:val="24"/>
        </w:rPr>
        <w:t xml:space="preserve">№ </w:t>
      </w:r>
      <w:r w:rsidRPr="00582378">
        <w:rPr>
          <w:rFonts w:ascii="PT Astra Serif" w:eastAsia="Calibri" w:hAnsi="PT Astra Serif"/>
          <w:sz w:val="24"/>
          <w:szCs w:val="24"/>
        </w:rPr>
        <w:t>_____________</w:t>
      </w:r>
      <w:r w:rsidRPr="00582378">
        <w:rPr>
          <w:rFonts w:ascii="PT Astra Serif" w:hAnsi="PT Astra Serif"/>
          <w:bCs/>
          <w:sz w:val="24"/>
          <w:szCs w:val="24"/>
        </w:rPr>
        <w:t xml:space="preserve">/ от </w:t>
      </w:r>
      <w:r w:rsidRPr="00582378">
        <w:rPr>
          <w:rFonts w:ascii="PT Astra Serif" w:eastAsia="Calibri" w:hAnsi="PT Astra Serif"/>
          <w:sz w:val="24"/>
          <w:szCs w:val="24"/>
        </w:rPr>
        <w:t>_______________</w:t>
      </w:r>
    </w:p>
    <w:p w:rsidR="00582378" w:rsidRPr="00582378" w:rsidRDefault="00582378" w:rsidP="00582378">
      <w:pPr>
        <w:tabs>
          <w:tab w:val="left" w:pos="851"/>
        </w:tabs>
        <w:contextualSpacing/>
        <w:jc w:val="center"/>
        <w:rPr>
          <w:rFonts w:ascii="PT Astra Serif" w:eastAsia="Calibri" w:hAnsi="PT Astra Serif"/>
          <w:bCs/>
          <w:i/>
          <w:iCs/>
          <w:sz w:val="24"/>
          <w:szCs w:val="24"/>
        </w:rPr>
      </w:pPr>
      <w:r w:rsidRPr="00582378">
        <w:rPr>
          <w:rFonts w:ascii="PT Astra Serif" w:eastAsia="Calibri" w:hAnsi="PT Astra Serif"/>
          <w:bCs/>
          <w:i/>
          <w:iCs/>
          <w:sz w:val="24"/>
          <w:szCs w:val="24"/>
        </w:rPr>
        <w:t>(номер и дата решения)</w:t>
      </w:r>
    </w:p>
    <w:p w:rsidR="00582378" w:rsidRPr="00582378" w:rsidRDefault="00582378" w:rsidP="00582378">
      <w:pPr>
        <w:pStyle w:val="a5"/>
        <w:ind w:firstLine="709"/>
        <w:rPr>
          <w:rFonts w:ascii="PT Astra Serif" w:hAnsi="PT Astra Serif"/>
          <w:bCs/>
        </w:rPr>
      </w:pPr>
      <w:r w:rsidRPr="00582378">
        <w:rPr>
          <w:rFonts w:ascii="PT Astra Serif" w:eastAsia="Calibri" w:hAnsi="PT Astra Serif"/>
          <w:bCs/>
        </w:rPr>
        <w:t xml:space="preserve">По результатам рассмотрения заявления по услуге «Выдача разрешения на право вырубки зеленых насаждений» </w:t>
      </w:r>
      <w:r w:rsidRPr="00582378">
        <w:rPr>
          <w:rFonts w:ascii="PT Astra Serif" w:hAnsi="PT Astra Serif"/>
          <w:bCs/>
          <w:i/>
          <w:iCs/>
        </w:rPr>
        <w:t>_________</w:t>
      </w:r>
      <w:r w:rsidRPr="00582378">
        <w:rPr>
          <w:rFonts w:ascii="PT Astra Serif" w:hAnsi="PT Astra Serif"/>
          <w:bCs/>
        </w:rPr>
        <w:t xml:space="preserve"> от </w:t>
      </w:r>
      <w:r w:rsidRPr="00582378">
        <w:rPr>
          <w:rFonts w:ascii="PT Astra Serif" w:hAnsi="PT Astra Serif"/>
          <w:bCs/>
          <w:i/>
          <w:iCs/>
        </w:rPr>
        <w:t>___________</w:t>
      </w:r>
      <w:r w:rsidRPr="00582378">
        <w:rPr>
          <w:rFonts w:ascii="PT Astra Serif" w:eastAsia="Calibri" w:hAnsi="PT Astra Serif"/>
          <w:bCs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582378" w:rsidRPr="00582378" w:rsidRDefault="00582378" w:rsidP="00582378">
      <w:pPr>
        <w:ind w:firstLine="709"/>
        <w:contextualSpacing/>
        <w:jc w:val="both"/>
        <w:rPr>
          <w:rFonts w:ascii="PT Astra Serif" w:eastAsia="Calibri" w:hAnsi="PT Astra Serif"/>
          <w:bCs/>
          <w:sz w:val="24"/>
          <w:szCs w:val="24"/>
        </w:rPr>
      </w:pPr>
      <w:r w:rsidRPr="00582378">
        <w:rPr>
          <w:rFonts w:ascii="PT Astra Serif" w:eastAsia="Calibri" w:hAnsi="PT Astra Serif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582378" w:rsidRPr="00582378" w:rsidRDefault="00582378" w:rsidP="00582378">
      <w:pPr>
        <w:ind w:firstLine="709"/>
        <w:contextualSpacing/>
        <w:jc w:val="both"/>
        <w:rPr>
          <w:rFonts w:ascii="PT Astra Serif" w:eastAsia="Calibri" w:hAnsi="PT Astra Serif"/>
          <w:bCs/>
          <w:sz w:val="24"/>
          <w:szCs w:val="24"/>
        </w:rPr>
      </w:pPr>
      <w:r w:rsidRPr="00582378">
        <w:rPr>
          <w:rFonts w:ascii="PT Astra Serif" w:eastAsia="Calibri" w:hAnsi="PT Astra Serif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82378" w:rsidRPr="00582378" w:rsidRDefault="00582378" w:rsidP="00582378">
      <w:pPr>
        <w:rPr>
          <w:rFonts w:ascii="PT Astra Serif" w:hAnsi="PT Astra Serif"/>
          <w:sz w:val="24"/>
          <w:szCs w:val="24"/>
        </w:rPr>
      </w:pPr>
      <w:r w:rsidRPr="00582378">
        <w:rPr>
          <w:rFonts w:ascii="PT Astra Serif" w:hAnsi="PT Astra Serif"/>
          <w:bCs/>
          <w:i/>
          <w:iCs/>
          <w:sz w:val="24"/>
          <w:szCs w:val="24"/>
        </w:rPr>
        <w:t>_______________________________</w:t>
      </w:r>
    </w:p>
    <w:p w:rsidR="00582378" w:rsidRPr="00582378" w:rsidRDefault="00582378" w:rsidP="00582378">
      <w:pPr>
        <w:ind w:firstLine="709"/>
        <w:contextualSpacing/>
        <w:rPr>
          <w:rFonts w:ascii="PT Astra Serif" w:eastAsia="Calibri" w:hAnsi="PT Astra Serif"/>
          <w:bCs/>
          <w:i/>
          <w:sz w:val="24"/>
          <w:szCs w:val="24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582378" w:rsidRPr="00582378" w:rsidTr="00AF7BAC">
        <w:tc>
          <w:tcPr>
            <w:tcW w:w="5098" w:type="dxa"/>
            <w:tcBorders>
              <w:right w:val="single" w:sz="4" w:space="0" w:color="auto"/>
            </w:tcBorders>
          </w:tcPr>
          <w:p w:rsidR="00582378" w:rsidRPr="00582378" w:rsidRDefault="00582378" w:rsidP="00AF7BAC">
            <w:pPr>
              <w:spacing w:after="160"/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Сведения об</w:t>
            </w:r>
          </w:p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электронной</w:t>
            </w:r>
          </w:p>
          <w:p w:rsidR="00582378" w:rsidRPr="00582378" w:rsidRDefault="00582378" w:rsidP="00AF7BAC">
            <w:pPr>
              <w:ind w:left="350" w:right="26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582378" w:rsidRPr="00582378" w:rsidRDefault="00582378" w:rsidP="00582378">
      <w:pPr>
        <w:spacing w:after="160" w:line="259" w:lineRule="auto"/>
        <w:rPr>
          <w:rFonts w:ascii="PT Astra Serif" w:hAnsi="PT Astra Serif"/>
          <w:color w:val="000000"/>
          <w:sz w:val="24"/>
          <w:szCs w:val="24"/>
        </w:rPr>
      </w:pPr>
    </w:p>
    <w:p w:rsidR="00582378" w:rsidRPr="00582378" w:rsidRDefault="00582378" w:rsidP="00582378">
      <w:pPr>
        <w:pStyle w:val="a9"/>
        <w:kinsoku w:val="0"/>
        <w:overflowPunct w:val="0"/>
        <w:ind w:left="0"/>
        <w:rPr>
          <w:rFonts w:ascii="PT Astra Serif" w:hAnsi="PT Astra Serif"/>
          <w:sz w:val="24"/>
          <w:szCs w:val="24"/>
        </w:rPr>
        <w:sectPr w:rsidR="00582378" w:rsidRPr="00582378" w:rsidSect="00AF7B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851" w:bottom="1134" w:left="1701" w:header="720" w:footer="720" w:gutter="0"/>
          <w:cols w:space="720"/>
          <w:noEndnote/>
        </w:sectPr>
      </w:pP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Приложение № 3</w:t>
      </w: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1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кАдминистративномурегламенту</w:t>
      </w:r>
    </w:p>
    <w:p w:rsidR="00582378" w:rsidRPr="00582378" w:rsidRDefault="00582378" w:rsidP="00582378">
      <w:pPr>
        <w:spacing w:after="160"/>
        <w:contextualSpacing/>
        <w:jc w:val="right"/>
        <w:rPr>
          <w:rFonts w:ascii="PT Astra Serif" w:hAnsi="PT Astra Serif"/>
          <w:spacing w:val="-12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попредоставлению</w:t>
      </w:r>
    </w:p>
    <w:p w:rsidR="00582378" w:rsidRPr="00582378" w:rsidRDefault="00582378" w:rsidP="00582378">
      <w:pPr>
        <w:jc w:val="right"/>
        <w:rPr>
          <w:rFonts w:ascii="PT Astra Serif" w:hAnsi="PT Astra Serif"/>
          <w:sz w:val="24"/>
          <w:szCs w:val="24"/>
        </w:rPr>
      </w:pPr>
      <w:r w:rsidRPr="00582378">
        <w:rPr>
          <w:rFonts w:ascii="PT Astra Serif" w:hAnsi="PT Astra Serif"/>
          <w:sz w:val="24"/>
          <w:szCs w:val="24"/>
        </w:rPr>
        <w:t>муниципальной услуги</w:t>
      </w:r>
    </w:p>
    <w:p w:rsidR="00582378" w:rsidRPr="00582378" w:rsidRDefault="00582378" w:rsidP="00582378">
      <w:pPr>
        <w:jc w:val="center"/>
        <w:rPr>
          <w:rFonts w:ascii="PT Astra Serif" w:hAnsi="PT Astra Serif"/>
          <w:b/>
          <w:sz w:val="24"/>
          <w:szCs w:val="24"/>
        </w:rPr>
      </w:pPr>
      <w:r w:rsidRPr="00582378">
        <w:rPr>
          <w:rFonts w:ascii="PT Astra Serif" w:hAnsi="PT Astra Serif"/>
          <w:b/>
          <w:sz w:val="24"/>
          <w:szCs w:val="24"/>
        </w:rPr>
        <w:t>Перечень административных процедур</w:t>
      </w:r>
    </w:p>
    <w:p w:rsidR="00582378" w:rsidRPr="00582378" w:rsidRDefault="00582378" w:rsidP="00582378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582378" w:rsidRPr="004F56EF" w:rsidTr="00AF7BAC">
        <w:trPr>
          <w:tblHeader/>
        </w:trPr>
        <w:tc>
          <w:tcPr>
            <w:tcW w:w="587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>№ п/п</w:t>
            </w:r>
          </w:p>
        </w:tc>
        <w:tc>
          <w:tcPr>
            <w:tcW w:w="2123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>Место</w:t>
            </w:r>
            <w:r w:rsidRPr="004F56EF">
              <w:rPr>
                <w:rFonts w:ascii="PT Astra Serif" w:hAnsi="PT Astra Serif"/>
                <w:sz w:val="24"/>
                <w:szCs w:val="24"/>
              </w:rPr>
              <w:t xml:space="preserve"> выполнения</w:t>
            </w: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6EF">
              <w:rPr>
                <w:rFonts w:ascii="PT Astra Serif" w:hAnsi="PT Astra Serif"/>
                <w:bCs/>
                <w:sz w:val="24"/>
                <w:szCs w:val="24"/>
              </w:rPr>
              <w:t>Максимальный срок</w:t>
            </w:r>
          </w:p>
        </w:tc>
      </w:tr>
      <w:tr w:rsidR="00582378" w:rsidRPr="004F56EF" w:rsidTr="00AF7BAC">
        <w:trPr>
          <w:tblHeader/>
        </w:trPr>
        <w:tc>
          <w:tcPr>
            <w:tcW w:w="587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6EF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6EF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6EF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6EF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582378" w:rsidRPr="004F56EF" w:rsidRDefault="00582378" w:rsidP="00AF7B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6EF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Проверка документов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До 1 рабочего дня</w:t>
            </w:r>
            <w:r w:rsidRPr="00582378">
              <w:rPr>
                <w:rStyle w:val="afb"/>
                <w:rFonts w:ascii="PT Astra Serif" w:hAnsi="PT Astra Serif"/>
                <w:bCs/>
                <w:sz w:val="24"/>
                <w:szCs w:val="24"/>
              </w:rPr>
              <w:footnoteReference w:id="2"/>
            </w: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Подтверждение полномочий представителя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Принятие решения об отказе в приеме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Получение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сведений </w:t>
            </w: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До 5 рабочих дней</w:t>
            </w: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378" w:rsidRPr="00582378" w:rsidTr="00AF7BAC">
        <w:trPr>
          <w:trHeight w:val="192"/>
        </w:trPr>
        <w:tc>
          <w:tcPr>
            <w:tcW w:w="587" w:type="dxa"/>
            <w:vMerge w:val="restart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До 10 рабочих дней</w:t>
            </w:r>
          </w:p>
        </w:tc>
      </w:tr>
      <w:tr w:rsidR="00582378" w:rsidRPr="00582378" w:rsidTr="00AF7BAC">
        <w:trPr>
          <w:trHeight w:val="230"/>
        </w:trPr>
        <w:tc>
          <w:tcPr>
            <w:tcW w:w="587" w:type="dxa"/>
            <w:vMerge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sz w:val="24"/>
                <w:szCs w:val="24"/>
              </w:rPr>
              <w:t xml:space="preserve">Направление </w:t>
            </w: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акта обследования, расчета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rPr>
          <w:trHeight w:val="230"/>
        </w:trPr>
        <w:tc>
          <w:tcPr>
            <w:tcW w:w="587" w:type="dxa"/>
            <w:vMerge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378" w:rsidRPr="00582378" w:rsidTr="00AF7BAC">
        <w:trPr>
          <w:trHeight w:val="135"/>
        </w:trPr>
        <w:tc>
          <w:tcPr>
            <w:tcW w:w="587" w:type="dxa"/>
            <w:vMerge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378" w:rsidRPr="00582378" w:rsidTr="00AF7BAC">
        <w:trPr>
          <w:trHeight w:val="135"/>
        </w:trPr>
        <w:tc>
          <w:tcPr>
            <w:tcW w:w="587" w:type="dxa"/>
            <w:vMerge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Прием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До 2 рабочих дней</w:t>
            </w: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До 1 часа</w:t>
            </w: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Формирование решения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Принятие решения об отказе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Формирование</w:t>
            </w:r>
            <w:r w:rsidRPr="00582378">
              <w:rPr>
                <w:rFonts w:ascii="PT Astra Serif" w:hAnsi="PT Astra Serif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2378" w:rsidRPr="00582378" w:rsidTr="00AF7BAC">
        <w:tc>
          <w:tcPr>
            <w:tcW w:w="587" w:type="dxa"/>
            <w:vAlign w:val="center"/>
          </w:tcPr>
          <w:p w:rsidR="00582378" w:rsidRPr="00582378" w:rsidRDefault="00582378" w:rsidP="00AF7B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582378" w:rsidRPr="00582378" w:rsidRDefault="00582378" w:rsidP="00AF7BAC">
            <w:pPr>
              <w:spacing w:before="110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Модуль МФЦ /</w:t>
            </w:r>
          </w:p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</w:rPr>
            </w:pP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Выдача</w:t>
            </w:r>
            <w:r w:rsidRPr="0058237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результата </w:t>
            </w: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58237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</w:t>
            </w: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бумажном</w:t>
            </w:r>
            <w:r w:rsidRPr="0058237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носителе</w:t>
            </w: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 w:rsidRPr="00582378">
              <w:rPr>
                <w:rFonts w:ascii="PT Astra Serif" w:hAnsi="PT Astra Serif"/>
                <w:color w:val="000000"/>
                <w:sz w:val="24"/>
                <w:szCs w:val="24"/>
              </w:rPr>
              <w:t>МФЦ</w:t>
            </w: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582378" w:rsidRPr="00582378" w:rsidRDefault="00582378" w:rsidP="00AF7BAC">
            <w:pPr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5823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975999" w:rsidRPr="00582378" w:rsidRDefault="00975999" w:rsidP="00604610">
      <w:pPr>
        <w:rPr>
          <w:rFonts w:ascii="PT Astra Serif" w:hAnsi="PT Astra Serif"/>
          <w:sz w:val="24"/>
          <w:szCs w:val="24"/>
        </w:rPr>
      </w:pPr>
    </w:p>
    <w:sectPr w:rsidR="00975999" w:rsidRPr="00582378" w:rsidSect="00AF7BAC">
      <w:pgSz w:w="16840" w:h="1191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29" w:rsidRDefault="004C5029" w:rsidP="00582378">
      <w:r>
        <w:separator/>
      </w:r>
    </w:p>
  </w:endnote>
  <w:endnote w:type="continuationSeparator" w:id="1">
    <w:p w:rsidR="004C5029" w:rsidRDefault="004C5029" w:rsidP="0058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29" w:rsidRDefault="004C5029" w:rsidP="00582378">
      <w:r>
        <w:separator/>
      </w:r>
    </w:p>
  </w:footnote>
  <w:footnote w:type="continuationSeparator" w:id="1">
    <w:p w:rsidR="004C5029" w:rsidRDefault="004C5029" w:rsidP="00582378">
      <w:r>
        <w:continuationSeparator/>
      </w:r>
    </w:p>
  </w:footnote>
  <w:footnote w:id="2">
    <w:p w:rsidR="00B4075B" w:rsidRDefault="00B4075B" w:rsidP="00582378">
      <w:pPr>
        <w:pStyle w:val="af9"/>
      </w:pPr>
      <w:r>
        <w:rPr>
          <w:rStyle w:val="afb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 w:rsidP="00EC2E60">
    <w:pPr>
      <w:pStyle w:val="afc"/>
    </w:pPr>
    <w:r>
      <w:t>опубликовано вестник Екатеринкино 21(168) от 30 октября 2022г</w:t>
    </w:r>
  </w:p>
  <w:p w:rsidR="00EC2E60" w:rsidRDefault="00EC2E60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60" w:rsidRDefault="00EC2E60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1A931C79"/>
    <w:multiLevelType w:val="multilevel"/>
    <w:tmpl w:val="70C6DE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C440C98"/>
    <w:multiLevelType w:val="hybridMultilevel"/>
    <w:tmpl w:val="BB3ECFB8"/>
    <w:lvl w:ilvl="0" w:tplc="2BE4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0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1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>
    <w:nsid w:val="34ED1542"/>
    <w:multiLevelType w:val="hybridMultilevel"/>
    <w:tmpl w:val="EF402A64"/>
    <w:lvl w:ilvl="0" w:tplc="59185C3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3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5">
    <w:nsid w:val="51306C3F"/>
    <w:multiLevelType w:val="hybridMultilevel"/>
    <w:tmpl w:val="FB5CB2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27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28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0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76E213B3"/>
    <w:multiLevelType w:val="hybridMultilevel"/>
    <w:tmpl w:val="FFF616C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19"/>
  </w:num>
  <w:num w:numId="17">
    <w:abstractNumId w:val="30"/>
  </w:num>
  <w:num w:numId="18">
    <w:abstractNumId w:val="20"/>
  </w:num>
  <w:num w:numId="19">
    <w:abstractNumId w:val="15"/>
  </w:num>
  <w:num w:numId="20">
    <w:abstractNumId w:val="26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14"/>
  </w:num>
  <w:num w:numId="26">
    <w:abstractNumId w:val="11"/>
  </w:num>
  <w:num w:numId="27">
    <w:abstractNumId w:val="18"/>
  </w:num>
  <w:num w:numId="28">
    <w:abstractNumId w:val="28"/>
  </w:num>
  <w:num w:numId="29">
    <w:abstractNumId w:val="12"/>
  </w:num>
  <w:num w:numId="30">
    <w:abstractNumId w:val="16"/>
  </w:num>
  <w:num w:numId="31">
    <w:abstractNumId w:val="32"/>
  </w:num>
  <w:num w:numId="32">
    <w:abstractNumId w:val="33"/>
  </w:num>
  <w:num w:numId="33">
    <w:abstractNumId w:val="2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1A5D"/>
    <w:rsid w:val="00024B01"/>
    <w:rsid w:val="00024FDE"/>
    <w:rsid w:val="0004066F"/>
    <w:rsid w:val="00130183"/>
    <w:rsid w:val="00133D02"/>
    <w:rsid w:val="00171FDD"/>
    <w:rsid w:val="001A2084"/>
    <w:rsid w:val="001A72C1"/>
    <w:rsid w:val="001F0DE9"/>
    <w:rsid w:val="0026612B"/>
    <w:rsid w:val="003060F6"/>
    <w:rsid w:val="00312F3D"/>
    <w:rsid w:val="00331CD1"/>
    <w:rsid w:val="003A7D25"/>
    <w:rsid w:val="004520FE"/>
    <w:rsid w:val="004C5029"/>
    <w:rsid w:val="004F56EF"/>
    <w:rsid w:val="005321CB"/>
    <w:rsid w:val="00582378"/>
    <w:rsid w:val="00596C09"/>
    <w:rsid w:val="00604610"/>
    <w:rsid w:val="0062522A"/>
    <w:rsid w:val="0065286C"/>
    <w:rsid w:val="006F2B8E"/>
    <w:rsid w:val="007C4F85"/>
    <w:rsid w:val="007D4760"/>
    <w:rsid w:val="007F3F00"/>
    <w:rsid w:val="00813770"/>
    <w:rsid w:val="008C74CC"/>
    <w:rsid w:val="008C7855"/>
    <w:rsid w:val="008F73BE"/>
    <w:rsid w:val="00901A5D"/>
    <w:rsid w:val="0090381E"/>
    <w:rsid w:val="00966CE9"/>
    <w:rsid w:val="00975999"/>
    <w:rsid w:val="00994195"/>
    <w:rsid w:val="00995E75"/>
    <w:rsid w:val="009A00BD"/>
    <w:rsid w:val="009A5FF6"/>
    <w:rsid w:val="009D4435"/>
    <w:rsid w:val="009F3222"/>
    <w:rsid w:val="00A4267E"/>
    <w:rsid w:val="00A6749F"/>
    <w:rsid w:val="00AF7BAC"/>
    <w:rsid w:val="00B4075B"/>
    <w:rsid w:val="00B72CEC"/>
    <w:rsid w:val="00BE4934"/>
    <w:rsid w:val="00C7166E"/>
    <w:rsid w:val="00D91128"/>
    <w:rsid w:val="00E270A6"/>
    <w:rsid w:val="00E33567"/>
    <w:rsid w:val="00E53E65"/>
    <w:rsid w:val="00E65B41"/>
    <w:rsid w:val="00EC2E60"/>
    <w:rsid w:val="00F53637"/>
    <w:rsid w:val="00F842B6"/>
    <w:rsid w:val="00FC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3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uiPriority w:val="20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A6749F"/>
    <w:pPr>
      <w:ind w:left="720"/>
      <w:contextualSpacing/>
    </w:pPr>
  </w:style>
  <w:style w:type="paragraph" w:styleId="a9">
    <w:name w:val="Body Text"/>
    <w:basedOn w:val="a"/>
    <w:link w:val="aa"/>
    <w:uiPriority w:val="99"/>
    <w:qFormat/>
    <w:rsid w:val="00582378"/>
    <w:pPr>
      <w:ind w:left="215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82378"/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582378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2378"/>
    <w:rPr>
      <w:sz w:val="24"/>
      <w:szCs w:val="24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582378"/>
    <w:rPr>
      <w:rFonts w:eastAsia="Times New Roman"/>
      <w:sz w:val="22"/>
      <w:szCs w:val="22"/>
    </w:rPr>
  </w:style>
  <w:style w:type="character" w:customStyle="1" w:styleId="3">
    <w:name w:val="Заголовок №3_"/>
    <w:link w:val="30"/>
    <w:locked/>
    <w:rsid w:val="00582378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582378"/>
    <w:pPr>
      <w:autoSpaceDE/>
      <w:autoSpaceDN/>
      <w:adjustRightInd/>
      <w:spacing w:after="200"/>
      <w:outlineLvl w:val="2"/>
    </w:pPr>
    <w:rPr>
      <w:rFonts w:eastAsia="Calibri"/>
      <w:b/>
      <w:bCs/>
      <w:i/>
      <w:iCs/>
      <w:sz w:val="20"/>
      <w:szCs w:val="20"/>
      <w:lang w:eastAsia="en-US"/>
    </w:rPr>
  </w:style>
  <w:style w:type="character" w:customStyle="1" w:styleId="ab">
    <w:name w:val="Основной текст_"/>
    <w:link w:val="12"/>
    <w:locked/>
    <w:rsid w:val="00582378"/>
    <w:rPr>
      <w:rFonts w:ascii="Times New Roman" w:hAnsi="Times New Roman"/>
    </w:rPr>
  </w:style>
  <w:style w:type="paragraph" w:customStyle="1" w:styleId="12">
    <w:name w:val="Основной текст1"/>
    <w:basedOn w:val="a"/>
    <w:link w:val="ab"/>
    <w:rsid w:val="00582378"/>
    <w:pPr>
      <w:autoSpaceDE/>
      <w:autoSpaceDN/>
      <w:adjustRightInd/>
      <w:ind w:firstLine="400"/>
    </w:pPr>
    <w:rPr>
      <w:rFonts w:eastAsia="Calibri"/>
      <w:sz w:val="20"/>
      <w:szCs w:val="20"/>
      <w:lang w:eastAsia="en-US"/>
    </w:rPr>
  </w:style>
  <w:style w:type="character" w:styleId="ac">
    <w:name w:val="annotation reference"/>
    <w:uiPriority w:val="99"/>
    <w:semiHidden/>
    <w:unhideWhenUsed/>
    <w:rsid w:val="0058237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23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8237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3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2378"/>
    <w:rPr>
      <w:rFonts w:ascii="Times New Roman" w:eastAsia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823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23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next w:val="a"/>
    <w:link w:val="af4"/>
    <w:uiPriority w:val="11"/>
    <w:qFormat/>
    <w:locked/>
    <w:rsid w:val="005823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82378"/>
    <w:rPr>
      <w:rFonts w:ascii="Cambria" w:eastAsia="Times New Roman" w:hAnsi="Cambria"/>
      <w:sz w:val="24"/>
      <w:szCs w:val="24"/>
      <w:lang w:eastAsia="ru-RU"/>
    </w:rPr>
  </w:style>
  <w:style w:type="table" w:styleId="af5">
    <w:name w:val="Table Grid"/>
    <w:basedOn w:val="a1"/>
    <w:uiPriority w:val="39"/>
    <w:rsid w:val="0058237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58237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582378"/>
  </w:style>
  <w:style w:type="paragraph" w:styleId="af7">
    <w:name w:val="TOC Heading"/>
    <w:basedOn w:val="1"/>
    <w:next w:val="a"/>
    <w:uiPriority w:val="39"/>
    <w:semiHidden/>
    <w:unhideWhenUsed/>
    <w:qFormat/>
    <w:rsid w:val="00582378"/>
    <w:pPr>
      <w:outlineLvl w:val="9"/>
    </w:pPr>
    <w:rPr>
      <w:rFonts w:ascii="Cambria" w:eastAsia="Times New Roman" w:hAnsi="Cambria" w:cs="Times New Roman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582378"/>
  </w:style>
  <w:style w:type="paragraph" w:styleId="21">
    <w:name w:val="toc 2"/>
    <w:basedOn w:val="a"/>
    <w:next w:val="a"/>
    <w:autoRedefine/>
    <w:uiPriority w:val="39"/>
    <w:unhideWhenUsed/>
    <w:rsid w:val="00582378"/>
    <w:pPr>
      <w:tabs>
        <w:tab w:val="left" w:pos="660"/>
        <w:tab w:val="right" w:leader="dot" w:pos="9348"/>
      </w:tabs>
      <w:jc w:val="both"/>
    </w:pPr>
  </w:style>
  <w:style w:type="paragraph" w:styleId="31">
    <w:name w:val="toc 3"/>
    <w:basedOn w:val="a"/>
    <w:next w:val="a"/>
    <w:autoRedefine/>
    <w:uiPriority w:val="39"/>
    <w:unhideWhenUsed/>
    <w:rsid w:val="00582378"/>
    <w:pPr>
      <w:ind w:left="440"/>
    </w:pPr>
  </w:style>
  <w:style w:type="character" w:styleId="af8">
    <w:name w:val="Hyperlink"/>
    <w:uiPriority w:val="99"/>
    <w:unhideWhenUsed/>
    <w:rsid w:val="00582378"/>
    <w:rPr>
      <w:color w:val="0000FF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582378"/>
    <w:pPr>
      <w:widowControl/>
      <w:autoSpaceDE/>
      <w:autoSpaceDN/>
      <w:adjustRightInd/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582378"/>
    <w:rPr>
      <w:rFonts w:ascii="Times New Roman" w:hAnsi="Times New Roman"/>
    </w:rPr>
  </w:style>
  <w:style w:type="character" w:styleId="afb">
    <w:name w:val="footnote reference"/>
    <w:uiPriority w:val="99"/>
    <w:semiHidden/>
    <w:unhideWhenUsed/>
    <w:rsid w:val="00582378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EC2E6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EC2E60"/>
    <w:rPr>
      <w:rFonts w:ascii="Times New Roman" w:eastAsia="Times New Roman" w:hAnsi="Times New Roman"/>
      <w:sz w:val="22"/>
      <w:szCs w:val="22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EC2E6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C2E60"/>
    <w:rPr>
      <w:rFonts w:ascii="Times New Roman" w:eastAsia="Times New Roman" w:hAnsi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3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uiPriority w:val="20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A6749F"/>
    <w:pPr>
      <w:ind w:left="720"/>
      <w:contextualSpacing/>
    </w:pPr>
  </w:style>
  <w:style w:type="paragraph" w:styleId="a9">
    <w:name w:val="Body Text"/>
    <w:basedOn w:val="a"/>
    <w:link w:val="aa"/>
    <w:uiPriority w:val="99"/>
    <w:qFormat/>
    <w:rsid w:val="00582378"/>
    <w:pPr>
      <w:ind w:left="215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582378"/>
    <w:rPr>
      <w:rFonts w:ascii="Times New Roman" w:eastAsia="Times New Roman" w:hAnsi="Times New Roman"/>
      <w:lang w:val="x-none" w:eastAsia="x-none"/>
    </w:rPr>
  </w:style>
  <w:style w:type="paragraph" w:customStyle="1" w:styleId="11">
    <w:name w:val="Заголовок 11"/>
    <w:basedOn w:val="a"/>
    <w:uiPriority w:val="1"/>
    <w:qFormat/>
    <w:rsid w:val="00582378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2378"/>
    <w:rPr>
      <w:sz w:val="24"/>
      <w:szCs w:val="24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582378"/>
    <w:rPr>
      <w:rFonts w:eastAsia="Times New Roman"/>
      <w:sz w:val="22"/>
      <w:szCs w:val="22"/>
    </w:rPr>
  </w:style>
  <w:style w:type="character" w:customStyle="1" w:styleId="3">
    <w:name w:val="Заголовок №3_"/>
    <w:link w:val="30"/>
    <w:locked/>
    <w:rsid w:val="00582378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582378"/>
    <w:pPr>
      <w:autoSpaceDE/>
      <w:autoSpaceDN/>
      <w:adjustRightInd/>
      <w:spacing w:after="200"/>
      <w:outlineLvl w:val="2"/>
    </w:pPr>
    <w:rPr>
      <w:rFonts w:eastAsia="Calibri"/>
      <w:b/>
      <w:bCs/>
      <w:i/>
      <w:iCs/>
      <w:sz w:val="20"/>
      <w:szCs w:val="20"/>
      <w:lang w:eastAsia="en-US"/>
    </w:rPr>
  </w:style>
  <w:style w:type="character" w:customStyle="1" w:styleId="ab">
    <w:name w:val="Основной текст_"/>
    <w:link w:val="12"/>
    <w:locked/>
    <w:rsid w:val="00582378"/>
    <w:rPr>
      <w:rFonts w:ascii="Times New Roman" w:hAnsi="Times New Roman"/>
    </w:rPr>
  </w:style>
  <w:style w:type="paragraph" w:customStyle="1" w:styleId="12">
    <w:name w:val="Основной текст1"/>
    <w:basedOn w:val="a"/>
    <w:link w:val="ab"/>
    <w:rsid w:val="00582378"/>
    <w:pPr>
      <w:autoSpaceDE/>
      <w:autoSpaceDN/>
      <w:adjustRightInd/>
      <w:ind w:firstLine="400"/>
    </w:pPr>
    <w:rPr>
      <w:rFonts w:eastAsia="Calibri"/>
      <w:sz w:val="20"/>
      <w:szCs w:val="20"/>
      <w:lang w:eastAsia="en-US"/>
    </w:rPr>
  </w:style>
  <w:style w:type="character" w:styleId="ac">
    <w:name w:val="annotation reference"/>
    <w:uiPriority w:val="99"/>
    <w:semiHidden/>
    <w:unhideWhenUsed/>
    <w:rsid w:val="0058237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237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basedOn w:val="a0"/>
    <w:link w:val="ad"/>
    <w:uiPriority w:val="99"/>
    <w:rsid w:val="00582378"/>
    <w:rPr>
      <w:rFonts w:ascii="Times New Roman" w:eastAsia="Times New Roman" w:hAnsi="Times New Roman"/>
      <w:lang w:val="x-none" w:eastAsia="x-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3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2378"/>
    <w:rPr>
      <w:rFonts w:ascii="Times New Roman" w:eastAsia="Times New Roman" w:hAnsi="Times New Roman"/>
      <w:b/>
      <w:bCs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5823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23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Subtitle"/>
    <w:basedOn w:val="a"/>
    <w:next w:val="a"/>
    <w:link w:val="af4"/>
    <w:uiPriority w:val="11"/>
    <w:qFormat/>
    <w:locked/>
    <w:rsid w:val="005823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82378"/>
    <w:rPr>
      <w:rFonts w:ascii="Cambria" w:eastAsia="Times New Roman" w:hAnsi="Cambria"/>
      <w:sz w:val="24"/>
      <w:szCs w:val="24"/>
      <w:lang w:eastAsia="ru-RU"/>
    </w:rPr>
  </w:style>
  <w:style w:type="table" w:styleId="af5">
    <w:name w:val="Table Grid"/>
    <w:basedOn w:val="a1"/>
    <w:uiPriority w:val="39"/>
    <w:rsid w:val="0058237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582378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582378"/>
  </w:style>
  <w:style w:type="paragraph" w:styleId="af7">
    <w:name w:val="TOC Heading"/>
    <w:basedOn w:val="1"/>
    <w:next w:val="a"/>
    <w:uiPriority w:val="39"/>
    <w:semiHidden/>
    <w:unhideWhenUsed/>
    <w:qFormat/>
    <w:rsid w:val="00582378"/>
    <w:pPr>
      <w:outlineLvl w:val="9"/>
    </w:pPr>
    <w:rPr>
      <w:rFonts w:ascii="Cambria" w:eastAsia="Times New Roman" w:hAnsi="Cambria" w:cs="Times New Roman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582378"/>
  </w:style>
  <w:style w:type="paragraph" w:styleId="21">
    <w:name w:val="toc 2"/>
    <w:basedOn w:val="a"/>
    <w:next w:val="a"/>
    <w:autoRedefine/>
    <w:uiPriority w:val="39"/>
    <w:unhideWhenUsed/>
    <w:rsid w:val="00582378"/>
    <w:pPr>
      <w:tabs>
        <w:tab w:val="left" w:pos="660"/>
        <w:tab w:val="right" w:leader="dot" w:pos="9348"/>
      </w:tabs>
      <w:jc w:val="both"/>
    </w:pPr>
  </w:style>
  <w:style w:type="paragraph" w:styleId="31">
    <w:name w:val="toc 3"/>
    <w:basedOn w:val="a"/>
    <w:next w:val="a"/>
    <w:autoRedefine/>
    <w:uiPriority w:val="39"/>
    <w:unhideWhenUsed/>
    <w:rsid w:val="00582378"/>
    <w:pPr>
      <w:ind w:left="440"/>
    </w:pPr>
  </w:style>
  <w:style w:type="character" w:styleId="af8">
    <w:name w:val="Hyperlink"/>
    <w:uiPriority w:val="99"/>
    <w:unhideWhenUsed/>
    <w:rsid w:val="00582378"/>
    <w:rPr>
      <w:color w:val="0000FF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582378"/>
    <w:pPr>
      <w:widowControl/>
      <w:autoSpaceDE/>
      <w:autoSpaceDN/>
      <w:adjustRightInd/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582378"/>
    <w:rPr>
      <w:rFonts w:ascii="Times New Roman" w:hAnsi="Times New Roman"/>
    </w:rPr>
  </w:style>
  <w:style w:type="character" w:styleId="afb">
    <w:name w:val="footnote reference"/>
    <w:uiPriority w:val="99"/>
    <w:semiHidden/>
    <w:unhideWhenUsed/>
    <w:rsid w:val="005823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Novred 9</cp:lastModifiedBy>
  <cp:revision>2</cp:revision>
  <cp:lastPrinted>2022-09-28T10:40:00Z</cp:lastPrinted>
  <dcterms:created xsi:type="dcterms:W3CDTF">2022-10-06T05:36:00Z</dcterms:created>
  <dcterms:modified xsi:type="dcterms:W3CDTF">2022-10-06T05:36:00Z</dcterms:modified>
</cp:coreProperties>
</file>